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17A5CC6A" w:rsidR="001B24EC" w:rsidRPr="00A518F2" w:rsidRDefault="00415717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                                                 EWELME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40FF9172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2025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2773C40D" w14:textId="33B4DF89" w:rsidR="00A518F2" w:rsidRPr="00415717" w:rsidRDefault="00A518F2" w:rsidP="00716F50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415717">
        <w:rPr>
          <w:rFonts w:cs="Arial"/>
          <w:b/>
        </w:rPr>
        <w:t>The audit of accou</w:t>
      </w:r>
      <w:r w:rsidR="00FC3DE4" w:rsidRPr="00415717">
        <w:rPr>
          <w:rFonts w:cs="Arial"/>
          <w:b/>
        </w:rPr>
        <w:t xml:space="preserve">nts for </w:t>
      </w:r>
      <w:r w:rsidR="00415717" w:rsidRPr="00415717">
        <w:rPr>
          <w:rFonts w:cs="Arial"/>
          <w:b/>
        </w:rPr>
        <w:t>EWELME PARISH COUNCIL</w:t>
      </w:r>
      <w:r w:rsidR="00415717">
        <w:rPr>
          <w:rFonts w:cs="Arial"/>
          <w:b/>
        </w:rPr>
        <w:t xml:space="preserve"> </w:t>
      </w:r>
      <w:r w:rsidRPr="00415717">
        <w:rPr>
          <w:rFonts w:cs="Arial"/>
          <w:b/>
        </w:rPr>
        <w:t xml:space="preserve">for the year ended 31 March </w:t>
      </w:r>
      <w:r w:rsidR="00C44C78" w:rsidRPr="00415717">
        <w:rPr>
          <w:rFonts w:cs="Arial"/>
          <w:b/>
        </w:rPr>
        <w:t>2025</w:t>
      </w:r>
      <w:r w:rsidRPr="00415717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8C8FA4" w14:textId="40612960" w:rsidR="00A518F2" w:rsidRPr="00415717" w:rsidRDefault="00A518F2" w:rsidP="00EB002B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415717">
        <w:rPr>
          <w:rFonts w:cs="Arial"/>
          <w:b/>
        </w:rPr>
        <w:t xml:space="preserve">The Annual Return is available for inspection by any local government elector in the area of </w:t>
      </w:r>
      <w:r w:rsidR="00415717" w:rsidRPr="00415717">
        <w:rPr>
          <w:rFonts w:cs="Arial"/>
          <w:b/>
        </w:rPr>
        <w:t>EWELME PARISH COUNCIL</w:t>
      </w:r>
      <w:r w:rsidR="00415717">
        <w:rPr>
          <w:rFonts w:cs="Arial"/>
          <w:b/>
        </w:rPr>
        <w:t xml:space="preserve"> </w:t>
      </w:r>
      <w:r w:rsidRPr="00415717">
        <w:rPr>
          <w:rFonts w:cs="Arial"/>
          <w:b/>
        </w:rPr>
        <w:t xml:space="preserve">on application </w:t>
      </w:r>
      <w:proofErr w:type="gramStart"/>
      <w:r w:rsidRPr="00415717">
        <w:rPr>
          <w:rFonts w:cs="Arial"/>
          <w:b/>
        </w:rPr>
        <w:t>to</w:t>
      </w:r>
      <w:r w:rsidR="00415717">
        <w:rPr>
          <w:rFonts w:cs="Arial"/>
          <w:b/>
        </w:rPr>
        <w:t>:-</w:t>
      </w:r>
      <w:proofErr w:type="gramEnd"/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1856D1F9" w:rsidR="00A518F2" w:rsidRPr="00415717" w:rsidRDefault="00415717" w:rsidP="00C07FFE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JOANNA BROCK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43EFA18" w14:textId="55C20982" w:rsidR="00FC3DE4" w:rsidRDefault="00415717" w:rsidP="00415717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1 BARBICAN CLOSE, WALLINGFORD, OX10 9QG</w:t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2D0A1FC9" w14:textId="77777777" w:rsidR="00415717" w:rsidRPr="00415717" w:rsidRDefault="00415717" w:rsidP="00415717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EMAIL</w:t>
      </w:r>
      <w:r w:rsidRPr="00415717">
        <w:rPr>
          <w:rFonts w:cs="Arial"/>
          <w:b/>
          <w:color w:val="000000" w:themeColor="text1"/>
        </w:rPr>
        <w:t xml:space="preserve">: </w:t>
      </w:r>
      <w:hyperlink r:id="rId8" w:history="1">
        <w:r w:rsidRPr="00415717">
          <w:rPr>
            <w:rStyle w:val="Hyperlink"/>
            <w:rFonts w:cs="Arial"/>
            <w:b/>
            <w:color w:val="000000" w:themeColor="text1"/>
            <w:u w:val="none"/>
          </w:rPr>
          <w:t>CLERK@EWELMEPARISHCOUNCIL.GOV.UK</w:t>
        </w:r>
      </w:hyperlink>
    </w:p>
    <w:p w14:paraId="0A29FF13" w14:textId="07ADAE73" w:rsidR="00415717" w:rsidRDefault="00415717" w:rsidP="00415717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415717">
        <w:rPr>
          <w:rFonts w:cs="Arial"/>
          <w:b/>
        </w:rPr>
        <w:t>TEL: 07510 250508</w:t>
      </w:r>
    </w:p>
    <w:p w14:paraId="550A21AC" w14:textId="77777777" w:rsidR="00415717" w:rsidRPr="00415717" w:rsidRDefault="00415717" w:rsidP="00415717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</w:p>
    <w:p w14:paraId="385BBC48" w14:textId="3D308CAA" w:rsidR="00415717" w:rsidRPr="00A518F2" w:rsidRDefault="00A21E65" w:rsidP="00415717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5FF242A7" w14:textId="2BDBAF01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415717">
        <w:rPr>
          <w:rFonts w:cs="Arial"/>
          <w:b/>
        </w:rPr>
        <w:t>1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56E2595" w14:textId="77777777" w:rsidR="00415717" w:rsidRDefault="00415717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9FE6C1E" w14:textId="77777777" w:rsidR="00415717" w:rsidRPr="00A518F2" w:rsidRDefault="00415717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8132BCD" w14:textId="038F949B" w:rsidR="00A21E65" w:rsidRDefault="00A518F2" w:rsidP="00415717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>Announcement made by</w:t>
      </w:r>
      <w:r w:rsidR="00415717">
        <w:rPr>
          <w:rFonts w:ascii="Bradley Hand ITC" w:hAnsi="Bradley Hand ITC" w:cs="Arial"/>
          <w:b/>
        </w:rPr>
        <w:t xml:space="preserve"> </w:t>
      </w:r>
      <w:r w:rsidR="00415717">
        <w:rPr>
          <w:rFonts w:cs="Arial"/>
          <w:b/>
        </w:rPr>
        <w:t>JOANNA BROCK</w:t>
      </w:r>
    </w:p>
    <w:p w14:paraId="05BB4E4E" w14:textId="6192D8A1" w:rsidR="00415717" w:rsidRPr="00415717" w:rsidRDefault="00415717" w:rsidP="00415717">
      <w:pPr>
        <w:tabs>
          <w:tab w:val="left" w:pos="1134"/>
          <w:tab w:val="right" w:leader="underscore" w:pos="9026"/>
        </w:tabs>
        <w:ind w:left="1440" w:hanging="873"/>
        <w:jc w:val="left"/>
        <w:rPr>
          <w:rFonts w:ascii="Bradley Hand ITC" w:hAnsi="Bradley Hand ITC" w:cs="Arial"/>
          <w:b/>
        </w:rPr>
      </w:pPr>
      <w:r>
        <w:rPr>
          <w:rFonts w:ascii="Bradley Hand ITC" w:hAnsi="Bradley Hand ITC" w:cs="Arial"/>
          <w:b/>
        </w:rPr>
        <w:t xml:space="preserve">  J C Brock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27F247DD" w14:textId="7E926E45" w:rsidR="00A21E65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>ment</w:t>
      </w:r>
      <w:r w:rsidR="00415717">
        <w:rPr>
          <w:rFonts w:cs="Arial"/>
          <w:b/>
        </w:rPr>
        <w:t>: 31/07/2026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32DE8"/>
    <w:rsid w:val="001876EE"/>
    <w:rsid w:val="001B24EC"/>
    <w:rsid w:val="002143F2"/>
    <w:rsid w:val="002B1374"/>
    <w:rsid w:val="00365749"/>
    <w:rsid w:val="003C6E14"/>
    <w:rsid w:val="003F61C9"/>
    <w:rsid w:val="00415717"/>
    <w:rsid w:val="00427E42"/>
    <w:rsid w:val="00496DB1"/>
    <w:rsid w:val="00526E2C"/>
    <w:rsid w:val="00547F20"/>
    <w:rsid w:val="005D5EE2"/>
    <w:rsid w:val="008C289C"/>
    <w:rsid w:val="008F3CD4"/>
    <w:rsid w:val="009528BA"/>
    <w:rsid w:val="009635A4"/>
    <w:rsid w:val="00A21E65"/>
    <w:rsid w:val="00A518F2"/>
    <w:rsid w:val="00A73243"/>
    <w:rsid w:val="00AE15AB"/>
    <w:rsid w:val="00BB6D0D"/>
    <w:rsid w:val="00C44C78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EWELMEPARISHCOUNCIL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6" ma:contentTypeDescription="Create a new document." ma:contentTypeScope="" ma:versionID="deb294c4a77975d965cb6f250139bd56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573ada6f779384b6ae8288e670e8a4f9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2AAD8E-1473-45F0-810C-250F09D7B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Joanna Brock</cp:lastModifiedBy>
  <cp:revision>3</cp:revision>
  <cp:lastPrinted>2018-08-16T10:23:00Z</cp:lastPrinted>
  <dcterms:created xsi:type="dcterms:W3CDTF">2026-03-17T10:42:00Z</dcterms:created>
  <dcterms:modified xsi:type="dcterms:W3CDTF">2026-07-30T15:58:00Z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  <property fmtid="{D5CDD505-2E9C-101B-9397-08002B2CF9AE}" pid="5" name="GrammarlyDocumentId">
    <vt:lpwstr>53cf93a6-9887-4cd9-becf-805086fecdd8</vt:lpwstr>
  </property>
</Properties>
</file>